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2E" w:rsidRPr="00A137F4" w:rsidRDefault="0066682E" w:rsidP="00360ED2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A137F4">
        <w:rPr>
          <w:rFonts w:ascii="Times New Roman" w:hAnsi="Times New Roman"/>
          <w:b/>
          <w:sz w:val="28"/>
        </w:rPr>
        <w:t>Пояснительная записка</w:t>
      </w:r>
    </w:p>
    <w:p w:rsidR="0066682E" w:rsidRPr="002E0A56" w:rsidRDefault="0066682E" w:rsidP="00360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DD">
        <w:rPr>
          <w:rFonts w:ascii="Times New Roman" w:hAnsi="Times New Roman"/>
          <w:b/>
          <w:sz w:val="28"/>
          <w:szCs w:val="28"/>
        </w:rPr>
        <w:t xml:space="preserve">к </w:t>
      </w:r>
      <w:r w:rsidRPr="006E6BD6">
        <w:rPr>
          <w:rFonts w:ascii="Times New Roman" w:hAnsi="Times New Roman"/>
          <w:b/>
          <w:sz w:val="28"/>
          <w:szCs w:val="28"/>
        </w:rPr>
        <w:t>проекту</w:t>
      </w:r>
      <w:r w:rsidR="00A674DE">
        <w:rPr>
          <w:rFonts w:ascii="Times New Roman" w:hAnsi="Times New Roman"/>
          <w:b/>
          <w:sz w:val="28"/>
          <w:szCs w:val="28"/>
        </w:rPr>
        <w:t xml:space="preserve"> </w:t>
      </w:r>
      <w:r w:rsidR="00580C2C" w:rsidRPr="00580C2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Большеболдинского муниципального округа  Нижегородской  области «Об утверждении административного регламента администрации Большеболдинского муниципального округа Нижегородской области по предоставлению муниципальной услуги </w:t>
      </w:r>
      <w:r w:rsidR="002E0A56" w:rsidRPr="002E0A56">
        <w:rPr>
          <w:rFonts w:ascii="Times New Roman" w:hAnsi="Times New Roman" w:cs="Times New Roman"/>
          <w:b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6682E" w:rsidRPr="00580C2C" w:rsidRDefault="00A674DE" w:rsidP="006668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C2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580C2C">
        <w:rPr>
          <w:rFonts w:ascii="Times New Roman" w:hAnsi="Times New Roman" w:cs="Times New Roman"/>
          <w:sz w:val="28"/>
          <w:szCs w:val="28"/>
        </w:rPr>
        <w:t>постановления</w:t>
      </w:r>
      <w:r w:rsidR="0066682E" w:rsidRPr="00580C2C">
        <w:rPr>
          <w:rFonts w:ascii="Times New Roman" w:hAnsi="Times New Roman" w:cs="Times New Roman"/>
          <w:sz w:val="28"/>
          <w:szCs w:val="28"/>
        </w:rPr>
        <w:t>)</w:t>
      </w:r>
    </w:p>
    <w:p w:rsidR="00A20374" w:rsidRDefault="00A20374" w:rsidP="00A2037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2669" w:rsidRPr="00B13345" w:rsidRDefault="00A22669" w:rsidP="00A22669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13345">
        <w:rPr>
          <w:rFonts w:ascii="Times New Roman" w:hAnsi="Times New Roman" w:cs="Times New Roman"/>
          <w:b/>
          <w:noProof/>
          <w:sz w:val="28"/>
          <w:szCs w:val="28"/>
        </w:rPr>
        <w:t>1. Краткое описание предлагаемого регулирования</w:t>
      </w:r>
    </w:p>
    <w:p w:rsidR="003779FE" w:rsidRDefault="003779FE" w:rsidP="00A2037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Данный проект </w:t>
      </w:r>
      <w:r w:rsidR="00580C2C">
        <w:rPr>
          <w:rFonts w:ascii="Times New Roman" w:hAnsi="Times New Roman" w:cs="Times New Roman"/>
          <w:noProof/>
          <w:sz w:val="28"/>
          <w:szCs w:val="28"/>
        </w:rPr>
        <w:t>постановления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разработан в соответствии с</w:t>
      </w:r>
      <w:r w:rsidR="00580C2C">
        <w:rPr>
          <w:rFonts w:ascii="Times New Roman" w:hAnsi="Times New Roman" w:cs="Times New Roman"/>
          <w:noProof/>
          <w:sz w:val="28"/>
          <w:szCs w:val="28"/>
        </w:rPr>
        <w:t xml:space="preserve"> Федеральным законом от 27.07.2010 №210-ФЗ «</w:t>
      </w:r>
      <w:r w:rsidR="002E0A56">
        <w:rPr>
          <w:rFonts w:ascii="Times New Roman" w:hAnsi="Times New Roman" w:cs="Times New Roman"/>
          <w:noProof/>
          <w:sz w:val="28"/>
          <w:szCs w:val="28"/>
        </w:rPr>
        <w:t>О</w:t>
      </w:r>
      <w:r w:rsidR="00580C2C">
        <w:rPr>
          <w:rFonts w:ascii="Times New Roman" w:hAnsi="Times New Roman" w:cs="Times New Roman"/>
          <w:noProof/>
          <w:sz w:val="28"/>
          <w:szCs w:val="28"/>
        </w:rPr>
        <w:t>б организации предоставления государственных и муниицпальных услуг»</w:t>
      </w:r>
      <w:r w:rsidR="00004DC8">
        <w:rPr>
          <w:rFonts w:ascii="Times New Roman" w:hAnsi="Times New Roman" w:cs="Times New Roman"/>
          <w:noProof/>
          <w:sz w:val="28"/>
          <w:szCs w:val="28"/>
        </w:rPr>
        <w:t>,</w:t>
      </w:r>
      <w:r w:rsidR="00004DC8" w:rsidRPr="00004DC8">
        <w:t xml:space="preserve"> </w:t>
      </w:r>
      <w:r w:rsidR="00004DC8" w:rsidRPr="00004DC8">
        <w:rPr>
          <w:rFonts w:ascii="Times New Roman" w:hAnsi="Times New Roman" w:cs="Times New Roman"/>
          <w:noProof/>
          <w:sz w:val="28"/>
          <w:szCs w:val="28"/>
        </w:rPr>
        <w:t xml:space="preserve"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</w:t>
      </w:r>
      <w:r w:rsidR="00004DC8">
        <w:rPr>
          <w:rFonts w:ascii="Times New Roman" w:hAnsi="Times New Roman" w:cs="Times New Roman"/>
          <w:noProof/>
          <w:sz w:val="28"/>
          <w:szCs w:val="28"/>
        </w:rPr>
        <w:t>п</w:t>
      </w:r>
      <w:r w:rsidR="00004DC8" w:rsidRPr="00004DC8">
        <w:rPr>
          <w:rFonts w:ascii="Times New Roman" w:hAnsi="Times New Roman" w:cs="Times New Roman"/>
          <w:noProof/>
          <w:sz w:val="28"/>
          <w:szCs w:val="28"/>
        </w:rPr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РФ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4D5F">
        <w:rPr>
          <w:rFonts w:ascii="Times New Roman" w:hAnsi="Times New Roman" w:cs="Times New Roman"/>
          <w:noProof/>
          <w:sz w:val="28"/>
          <w:szCs w:val="28"/>
        </w:rPr>
        <w:t xml:space="preserve">в целях </w:t>
      </w:r>
      <w:r w:rsidR="00580C2C">
        <w:rPr>
          <w:rFonts w:ascii="Times New Roman" w:hAnsi="Times New Roman" w:cs="Times New Roman"/>
          <w:noProof/>
          <w:sz w:val="28"/>
          <w:szCs w:val="28"/>
        </w:rPr>
        <w:t>установления</w:t>
      </w:r>
      <w:r w:rsidR="00274D5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D34E8E" w:rsidRPr="00395CF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порядк</w:t>
      </w:r>
      <w:r w:rsidR="00D34E8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</w:t>
      </w:r>
      <w:r w:rsidR="00580C2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 стандарта  предоставления муниципальной услуги </w:t>
      </w:r>
      <w:r w:rsidR="00004DC8" w:rsidRPr="00004DC8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274D5F">
        <w:rPr>
          <w:rFonts w:ascii="Times New Roman" w:hAnsi="Times New Roman" w:cs="Times New Roman"/>
          <w:noProof/>
          <w:sz w:val="28"/>
          <w:szCs w:val="28"/>
        </w:rPr>
        <w:t xml:space="preserve"> на территории  Большеболдинского муниицпального </w:t>
      </w:r>
      <w:r w:rsidR="00E0743F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274D5F">
        <w:rPr>
          <w:rFonts w:ascii="Times New Roman" w:hAnsi="Times New Roman" w:cs="Times New Roman"/>
          <w:noProof/>
          <w:sz w:val="28"/>
          <w:szCs w:val="28"/>
        </w:rPr>
        <w:t xml:space="preserve"> Нижегородской области.</w:t>
      </w:r>
    </w:p>
    <w:p w:rsidR="00607691" w:rsidRDefault="00607691" w:rsidP="00A2037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2669" w:rsidRPr="00B13345" w:rsidRDefault="00274D5F" w:rsidP="00274D5F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13345">
        <w:rPr>
          <w:rFonts w:ascii="Times New Roman" w:hAnsi="Times New Roman" w:cs="Times New Roman"/>
          <w:b/>
          <w:noProof/>
          <w:sz w:val="28"/>
          <w:szCs w:val="28"/>
        </w:rPr>
        <w:t>2. Основание для проведения оценки правового акта</w:t>
      </w:r>
    </w:p>
    <w:p w:rsidR="00395CF3" w:rsidRDefault="00395CF3" w:rsidP="00395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CF3">
        <w:rPr>
          <w:rFonts w:ascii="Times New Roman" w:hAnsi="Times New Roman" w:cs="Times New Roman"/>
          <w:sz w:val="28"/>
          <w:szCs w:val="28"/>
        </w:rPr>
        <w:t>Основанием для проведения оценки регулирующего в</w:t>
      </w:r>
      <w:r w:rsidR="00274D5F">
        <w:rPr>
          <w:rFonts w:ascii="Times New Roman" w:hAnsi="Times New Roman" w:cs="Times New Roman"/>
          <w:sz w:val="28"/>
          <w:szCs w:val="28"/>
        </w:rPr>
        <w:t xml:space="preserve">оздействия Проекта </w:t>
      </w:r>
      <w:r w:rsidR="00580C2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5CF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74D5F">
        <w:rPr>
          <w:rFonts w:ascii="Times New Roman" w:hAnsi="Times New Roman" w:cs="Times New Roman"/>
          <w:sz w:val="28"/>
          <w:szCs w:val="28"/>
        </w:rPr>
        <w:t>наличие положений, затрагивающих вопросы предпринимательской деятельности.</w:t>
      </w:r>
    </w:p>
    <w:p w:rsidR="00A22669" w:rsidRDefault="00A22669" w:rsidP="004E73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7344" w:rsidRPr="00B13345" w:rsidRDefault="004E7344" w:rsidP="004E7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Сведения о проблеме, на решение которой направлено </w:t>
      </w:r>
    </w:p>
    <w:p w:rsidR="004E7344" w:rsidRDefault="004E7344" w:rsidP="004E7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45">
        <w:rPr>
          <w:rFonts w:ascii="Times New Roman" w:hAnsi="Times New Roman" w:cs="Times New Roman"/>
          <w:b/>
          <w:sz w:val="28"/>
          <w:szCs w:val="28"/>
        </w:rPr>
        <w:t>предлагаемое регулирование</w:t>
      </w:r>
    </w:p>
    <w:p w:rsidR="00395CF3" w:rsidRPr="006B77D1" w:rsidRDefault="00395CF3" w:rsidP="004E7344">
      <w:pPr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B77D1">
        <w:rPr>
          <w:rFonts w:ascii="Times New Roman" w:hAnsi="Times New Roman" w:cs="Times New Roman"/>
          <w:noProof/>
          <w:sz w:val="28"/>
          <w:szCs w:val="28"/>
        </w:rPr>
        <w:t xml:space="preserve">Данный проект определяет </w:t>
      </w:r>
      <w:r w:rsidR="00607691" w:rsidRPr="006B77D1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="00580C2C" w:rsidRPr="00395CF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порядк</w:t>
      </w:r>
      <w:r w:rsidR="00580C2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а и стандарт  предоставления муниципальной услуги </w:t>
      </w:r>
      <w:r w:rsidR="00004DC8" w:rsidRPr="00004DC8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580C2C">
        <w:rPr>
          <w:rFonts w:ascii="Times New Roman" w:hAnsi="Times New Roman" w:cs="Times New Roman"/>
          <w:noProof/>
          <w:sz w:val="28"/>
          <w:szCs w:val="28"/>
        </w:rPr>
        <w:t xml:space="preserve"> на территории  Большеболдинского муниицпального округа Нижегородской области</w:t>
      </w:r>
      <w:r w:rsidRPr="006B77D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4E7344" w:rsidRDefault="004E7344" w:rsidP="00B13345">
      <w:pPr>
        <w:spacing w:after="0" w:line="240" w:lineRule="auto"/>
        <w:ind w:firstLine="851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B13345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4.Краткое описание</w:t>
      </w:r>
    </w:p>
    <w:p w:rsidR="00AC43F5" w:rsidRPr="008B7B3E" w:rsidRDefault="00AC43F5" w:rsidP="00AC43F5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B3E">
        <w:rPr>
          <w:rFonts w:ascii="Times New Roman" w:hAnsi="Times New Roman" w:cs="Times New Roman"/>
          <w:noProof/>
          <w:sz w:val="28"/>
          <w:szCs w:val="28"/>
        </w:rPr>
        <w:t xml:space="preserve"> Муниципальная услуга </w:t>
      </w:r>
      <w:r w:rsidR="00E2004C" w:rsidRPr="00004DC8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Pr="008B7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7B3E">
        <w:rPr>
          <w:rFonts w:ascii="Times New Roman" w:hAnsi="Times New Roman" w:cs="Times New Roman"/>
          <w:sz w:val="28"/>
          <w:szCs w:val="28"/>
        </w:rPr>
        <w:t>предоставляется Администрацией Большеболдинского муниципального округа Нижегородской области. Непосредственное предоставление муниципальной услуги осуществляет Комитет по управлению муниципальным имуществом администрации Большеболдинского муниципального округа Нижегородской области (далее – Орган местного самоуправления, Орган власти)</w:t>
      </w:r>
      <w:r w:rsidRPr="008B7B3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43F5" w:rsidRPr="008B7B3E" w:rsidRDefault="00AC43F5" w:rsidP="00AC43F5">
      <w:p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8B7B3E">
        <w:rPr>
          <w:rFonts w:ascii="Times New Roman" w:hAnsi="Times New Roman" w:cs="Times New Roman"/>
          <w:sz w:val="28"/>
          <w:szCs w:val="28"/>
        </w:rPr>
        <w:tab/>
      </w:r>
      <w:r w:rsidR="00E2004C" w:rsidRPr="00E2004C">
        <w:rPr>
          <w:rFonts w:ascii="Times New Roman" w:hAnsi="Times New Roman" w:cs="Times New Roman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 1 к Административному регламенту</w:t>
      </w:r>
    </w:p>
    <w:p w:rsidR="008B7B3E" w:rsidRDefault="00AC43F5" w:rsidP="008B7B3E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B3E">
        <w:rPr>
          <w:rFonts w:ascii="Times New Roman" w:hAnsi="Times New Roman" w:cs="Times New Roman"/>
          <w:sz w:val="28"/>
          <w:szCs w:val="28"/>
        </w:rPr>
        <w:tab/>
        <w:t>Услуга должна быть предоставлена заявителю в соответствии с вариантом предоставления Услуги (далее – вариант).</w:t>
      </w:r>
    </w:p>
    <w:p w:rsidR="00B94595" w:rsidRDefault="008B7B3E" w:rsidP="00B94595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3F5" w:rsidRPr="008B7B3E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 1 к проекту Административного регламента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94595" w:rsidRDefault="00B94595" w:rsidP="00B94595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B02" w:rsidRPr="00B94595">
        <w:rPr>
          <w:rFonts w:ascii="Times New Roman" w:hAnsi="Times New Roman" w:cs="Times New Roman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512B02" w:rsidRPr="00B94595" w:rsidRDefault="00B94595" w:rsidP="00B94595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B02" w:rsidRPr="00B94595">
        <w:rPr>
          <w:rFonts w:ascii="Times New Roman" w:hAnsi="Times New Roman" w:cs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B7B3E" w:rsidRPr="00B94595" w:rsidRDefault="008B7B3E" w:rsidP="008B7B3E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43F5" w:rsidRPr="00B94595">
        <w:rPr>
          <w:rFonts w:ascii="Times New Roman" w:hAnsi="Times New Roman" w:cs="Times New Roman"/>
          <w:b/>
          <w:bCs/>
          <w:i/>
          <w:sz w:val="28"/>
          <w:szCs w:val="28"/>
        </w:rPr>
        <w:t>Результат предоставления Услуги:</w:t>
      </w:r>
    </w:p>
    <w:p w:rsidR="00E2004C" w:rsidRPr="00F00AAA" w:rsidRDefault="008B7B3E" w:rsidP="00E2004C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ab/>
      </w:r>
      <w:r w:rsidR="00E2004C" w:rsidRPr="00F00AAA">
        <w:rPr>
          <w:rFonts w:ascii="Times New Roman" w:hAnsi="Times New Roman" w:cs="Times New Roman"/>
          <w:sz w:val="28"/>
          <w:szCs w:val="28"/>
        </w:rPr>
        <w:t xml:space="preserve">При обращении заявителя за </w:t>
      </w:r>
      <w:r w:rsidR="00E2004C" w:rsidRPr="00F00AAA">
        <w:rPr>
          <w:rFonts w:ascii="Times New Roman" w:hAnsi="Times New Roman" w:cs="Times New Roman"/>
          <w:noProof/>
          <w:sz w:val="28"/>
          <w:szCs w:val="28"/>
        </w:rPr>
        <w:t>прекращением права постоянного (бессрочного) пользования на земельный участок</w:t>
      </w:r>
      <w:r w:rsidR="00E2004C" w:rsidRPr="00F00AAA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);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об отказе в прекращении права постоянного (бессрочного) пользования на земельный участок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 (</w:t>
      </w:r>
      <w:r w:rsidRPr="00F00AAA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F00AA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Pr="00F00AAA">
        <w:rPr>
          <w:rFonts w:ascii="Times New Roman" w:hAnsi="Times New Roman" w:cs="Times New Roman"/>
          <w:sz w:val="28"/>
          <w:szCs w:val="28"/>
        </w:rPr>
        <w:t>.</w:t>
      </w:r>
    </w:p>
    <w:p w:rsidR="00E2004C" w:rsidRPr="00F00AAA" w:rsidRDefault="00E2004C" w:rsidP="00E2004C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>;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уведомление об отказе в прекращении права постоянного (бессрочного) пользования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>.</w:t>
      </w:r>
    </w:p>
    <w:p w:rsidR="00E2004C" w:rsidRPr="00F00AAA" w:rsidRDefault="00E2004C" w:rsidP="00E2004C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 xml:space="preserve">При обращении заявителя за 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Прекращение права  пожизненного наследуемого владения земельными участками</w:t>
      </w:r>
      <w:r w:rsidRPr="00F00AAA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);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об отказе в прекращении права пожизненного наследуемого владения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 (</w:t>
      </w:r>
      <w:r w:rsidRPr="00F00AAA">
        <w:rPr>
          <w:rFonts w:ascii="Times New Roman" w:hAnsi="Times New Roman" w:cs="Times New Roman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F00AAA">
        <w:rPr>
          <w:rFonts w:ascii="Times New Roman" w:hAnsi="Times New Roman" w:cs="Times New Roman"/>
          <w:sz w:val="28"/>
          <w:szCs w:val="28"/>
        </w:rPr>
        <w:t>.</w:t>
      </w:r>
    </w:p>
    <w:p w:rsidR="00E2004C" w:rsidRPr="00F00AAA" w:rsidRDefault="00E2004C" w:rsidP="00E2004C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>;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уведомление об отказе в прекращении права пожизненного наследуемого владения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>.</w:t>
      </w:r>
    </w:p>
    <w:p w:rsidR="00E2004C" w:rsidRPr="00F00AAA" w:rsidRDefault="00E2004C" w:rsidP="00E2004C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 xml:space="preserve">При обращении заявителя за 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F00AAA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об отказе в исправлении допущенных опечаток и ошибок в документах, выданных по результатам предоставления Услуги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 (</w:t>
      </w:r>
      <w:r w:rsidRPr="00F00AAA">
        <w:rPr>
          <w:rFonts w:ascii="Times New Roman" w:hAnsi="Times New Roman" w:cs="Times New Roman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F00AAA">
        <w:rPr>
          <w:rFonts w:ascii="Times New Roman" w:hAnsi="Times New Roman" w:cs="Times New Roman"/>
          <w:sz w:val="28"/>
          <w:szCs w:val="28"/>
        </w:rPr>
        <w:t>;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 прекращении права постоянного (бессрочного) пользования на земельный участок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);</w:t>
      </w:r>
    </w:p>
    <w:p w:rsidR="00E2004C" w:rsidRPr="00F00AAA" w:rsidRDefault="00E2004C" w:rsidP="00E2004C">
      <w:pPr>
        <w:numPr>
          <w:ilvl w:val="1"/>
          <w:numId w:val="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решение о прекращении права пожизненного наследуемого владения земельным участком</w:t>
      </w:r>
      <w:r w:rsidRPr="00F00AAA">
        <w:rPr>
          <w:rFonts w:ascii="Times New Roman" w:hAnsi="Times New Roman" w:cs="Times New Roman"/>
          <w:sz w:val="28"/>
          <w:szCs w:val="28"/>
        </w:rPr>
        <w:t xml:space="preserve"> (</w:t>
      </w:r>
      <w:r w:rsidRPr="00F00AAA">
        <w:rPr>
          <w:rFonts w:ascii="Times New Roman" w:hAnsi="Times New Roman" w:cs="Times New Roman"/>
          <w:noProof/>
          <w:sz w:val="28"/>
          <w:szCs w:val="28"/>
        </w:rPr>
        <w:t>документ на бумажном носителе</w:t>
      </w:r>
      <w:r w:rsidRPr="00F00AAA">
        <w:rPr>
          <w:rFonts w:ascii="Times New Roman" w:hAnsi="Times New Roman" w:cs="Times New Roman"/>
          <w:sz w:val="28"/>
          <w:szCs w:val="28"/>
        </w:rPr>
        <w:t>).</w:t>
      </w:r>
    </w:p>
    <w:p w:rsidR="00E2004C" w:rsidRPr="00F00AAA" w:rsidRDefault="00E2004C" w:rsidP="00E2004C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уведомление об отказе в исправлении допущенных опечаток и ошибок в документах, выданных по результатам предоставления Услуги</w:t>
      </w:r>
      <w:r w:rsidRPr="00F00AAA">
        <w:rPr>
          <w:rFonts w:ascii="Times New Roman" w:hAnsi="Times New Roman" w:cs="Times New Roman"/>
          <w:sz w:val="28"/>
          <w:szCs w:val="28"/>
        </w:rPr>
        <w:t>;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постановление о прекращении права постоянного (бессрочного) пользования земельным участком в новой редакции</w:t>
      </w:r>
      <w:r w:rsidRPr="00F00AAA">
        <w:rPr>
          <w:rFonts w:ascii="Times New Roman" w:hAnsi="Times New Roman" w:cs="Times New Roman"/>
          <w:sz w:val="28"/>
          <w:szCs w:val="28"/>
        </w:rPr>
        <w:t>;</w:t>
      </w:r>
    </w:p>
    <w:p w:rsidR="00E2004C" w:rsidRPr="00F00AAA" w:rsidRDefault="00E2004C" w:rsidP="00E2004C">
      <w:pPr>
        <w:pStyle w:val="ab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AA">
        <w:rPr>
          <w:rFonts w:ascii="Times New Roman" w:hAnsi="Times New Roman" w:cs="Times New Roman"/>
          <w:noProof/>
          <w:sz w:val="28"/>
          <w:szCs w:val="28"/>
        </w:rPr>
        <w:t>постановление о прекращении права пожизненного наследуемого владения земельным участком в новой редакции</w:t>
      </w:r>
      <w:r w:rsidRPr="00F00AAA">
        <w:rPr>
          <w:rFonts w:ascii="Times New Roman" w:hAnsi="Times New Roman" w:cs="Times New Roman"/>
          <w:sz w:val="28"/>
          <w:szCs w:val="28"/>
        </w:rPr>
        <w:t>.</w:t>
      </w:r>
    </w:p>
    <w:p w:rsidR="00AC43F5" w:rsidRPr="00F00AAA" w:rsidRDefault="00F00AAA" w:rsidP="00E2004C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004C" w:rsidRPr="00F00AAA">
        <w:rPr>
          <w:rFonts w:ascii="Times New Roman" w:hAnsi="Times New Roman" w:cs="Times New Roman"/>
          <w:sz w:val="28"/>
          <w:szCs w:val="28"/>
        </w:rPr>
        <w:t xml:space="preserve">Результаты предоставления Услуги могут быть получены </w:t>
      </w:r>
      <w:r w:rsidR="00E2004C" w:rsidRPr="00F00AAA">
        <w:rPr>
          <w:rFonts w:ascii="Times New Roman" w:hAnsi="Times New Roman" w:cs="Times New Roman"/>
          <w:noProof/>
          <w:sz w:val="28"/>
          <w:szCs w:val="28"/>
        </w:rPr>
        <w:t>в МФЦ</w:t>
      </w:r>
      <w:r w:rsidR="00E2004C" w:rsidRPr="00F00AAA">
        <w:rPr>
          <w:rFonts w:ascii="Times New Roman" w:hAnsi="Times New Roman" w:cs="Times New Roman"/>
          <w:sz w:val="28"/>
          <w:szCs w:val="28"/>
        </w:rPr>
        <w:t xml:space="preserve">, </w:t>
      </w:r>
      <w:r w:rsidR="00E2004C" w:rsidRPr="00F00AAA">
        <w:rPr>
          <w:rFonts w:ascii="Times New Roman" w:hAnsi="Times New Roman" w:cs="Times New Roman"/>
          <w:noProof/>
          <w:sz w:val="28"/>
          <w:szCs w:val="28"/>
        </w:rPr>
        <w:t>в Органе местного самоуправления</w:t>
      </w:r>
      <w:r w:rsidR="00E2004C" w:rsidRPr="00F00AAA">
        <w:rPr>
          <w:rFonts w:ascii="Times New Roman" w:hAnsi="Times New Roman" w:cs="Times New Roman"/>
          <w:sz w:val="28"/>
          <w:szCs w:val="28"/>
        </w:rPr>
        <w:t xml:space="preserve">, </w:t>
      </w:r>
      <w:r w:rsidR="00E2004C" w:rsidRPr="00F00AAA">
        <w:rPr>
          <w:rFonts w:ascii="Times New Roman" w:hAnsi="Times New Roman" w:cs="Times New Roman"/>
          <w:noProof/>
          <w:sz w:val="28"/>
          <w:szCs w:val="28"/>
        </w:rPr>
        <w:t>посредством почтового отправления</w:t>
      </w:r>
      <w:r w:rsidR="00AC43F5" w:rsidRPr="00F00AAA">
        <w:rPr>
          <w:rFonts w:ascii="Times New Roman" w:hAnsi="Times New Roman" w:cs="Times New Roman"/>
          <w:sz w:val="28"/>
          <w:szCs w:val="28"/>
        </w:rPr>
        <w:t>.</w:t>
      </w:r>
    </w:p>
    <w:p w:rsidR="00AC43F5" w:rsidRPr="00B94595" w:rsidRDefault="00AC43F5" w:rsidP="00AC43F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4595">
        <w:rPr>
          <w:rFonts w:ascii="Times New Roman" w:hAnsi="Times New Roman" w:cs="Times New Roman"/>
          <w:b/>
          <w:bCs/>
          <w:i/>
          <w:sz w:val="28"/>
          <w:szCs w:val="28"/>
        </w:rPr>
        <w:t>Срок предоставления Услуги:</w:t>
      </w:r>
    </w:p>
    <w:p w:rsidR="008B7B3E" w:rsidRPr="000E5AB1" w:rsidRDefault="008B7B3E" w:rsidP="00F00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AB1">
        <w:rPr>
          <w:rFonts w:ascii="Times New Roman" w:hAnsi="Times New Roman" w:cs="Times New Roman"/>
          <w:sz w:val="28"/>
          <w:szCs w:val="28"/>
        </w:rPr>
        <w:tab/>
      </w:r>
      <w:r w:rsidR="00F00AAA" w:rsidRPr="00F00AAA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 месяц с даты регистрации заявления и документов, необходимых для предоставления Услуги. Срок предоставления Услуги определяется для каждого варианта и приведен в их описании, содержащемся в разделе III Административного регламента.</w:t>
      </w:r>
    </w:p>
    <w:p w:rsidR="008B7B3E" w:rsidRPr="00B94595" w:rsidRDefault="008B7B3E" w:rsidP="000E5AB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B94595">
        <w:rPr>
          <w:rFonts w:ascii="Times New Roman" w:hAnsi="Times New Roman" w:cs="Times New Roman"/>
          <w:b/>
          <w:bCs/>
          <w:i/>
          <w:sz w:val="28"/>
          <w:szCs w:val="28"/>
        </w:rPr>
        <w:t>Исчерпывающий перечень документов, необходимых для предоставления Услуги:</w:t>
      </w:r>
    </w:p>
    <w:p w:rsidR="00F00AAA" w:rsidRDefault="000E5AB1" w:rsidP="00F00AAA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AAA" w:rsidRPr="00F00AA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Административного регламента в описании вариантов предоставления Услуги.</w:t>
      </w:r>
      <w:r w:rsidR="008B7B3E">
        <w:rPr>
          <w:rFonts w:ascii="Times New Roman" w:hAnsi="Times New Roman" w:cs="Times New Roman"/>
          <w:sz w:val="28"/>
          <w:szCs w:val="28"/>
        </w:rPr>
        <w:tab/>
      </w:r>
    </w:p>
    <w:p w:rsidR="00512B02" w:rsidRPr="00B94595" w:rsidRDefault="00F00AAA" w:rsidP="00F00AAA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12B02" w:rsidRPr="00B945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Исчерпывающий перечень оснований для отказа в приеме </w:t>
      </w:r>
      <w:r w:rsidR="00512B02" w:rsidRPr="00B94595">
        <w:rPr>
          <w:rFonts w:ascii="Times New Roman" w:hAnsi="Times New Roman" w:cs="Times New Roman"/>
          <w:b/>
          <w:i/>
          <w:noProof/>
          <w:sz w:val="28"/>
          <w:szCs w:val="28"/>
        </w:rPr>
        <w:t>заявления</w:t>
      </w:r>
      <w:r w:rsidR="00512B02" w:rsidRPr="00B9459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2B02" w:rsidRPr="00B94595">
        <w:rPr>
          <w:rFonts w:ascii="Times New Roman" w:hAnsi="Times New Roman" w:cs="Times New Roman"/>
          <w:b/>
          <w:i/>
          <w:noProof/>
          <w:sz w:val="28"/>
          <w:szCs w:val="28"/>
        </w:rPr>
        <w:t>запроса</w:t>
      </w:r>
      <w:r w:rsidR="00512B02" w:rsidRPr="00B94595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512B02" w:rsidRPr="00B94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B02" w:rsidRPr="00B94595">
        <w:rPr>
          <w:rFonts w:ascii="Times New Roman" w:hAnsi="Times New Roman" w:cs="Times New Roman"/>
          <w:b/>
          <w:bCs/>
          <w:i/>
          <w:sz w:val="28"/>
          <w:szCs w:val="28"/>
        </w:rPr>
        <w:t>документов, необходимых для предоставления Услуги:</w:t>
      </w:r>
    </w:p>
    <w:p w:rsidR="00512B02" w:rsidRPr="00512B02" w:rsidRDefault="00512B02" w:rsidP="00512B0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AAA" w:rsidRPr="00F00AAA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Административного регламента в описании вариантов предоставления Услуги.</w:t>
      </w:r>
    </w:p>
    <w:p w:rsidR="00512B02" w:rsidRPr="00B94595" w:rsidRDefault="00512B02" w:rsidP="00512B02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4595">
        <w:rPr>
          <w:rFonts w:ascii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 предоставления Услуги или отказа в предоставлении Услуги:</w:t>
      </w:r>
    </w:p>
    <w:p w:rsidR="00F00AAA" w:rsidRPr="00F00AAA" w:rsidRDefault="00512B02" w:rsidP="00F00AAA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F00AAA" w:rsidRPr="00F00AAA">
        <w:rPr>
          <w:rFonts w:ascii="Times New Roman" w:hAnsi="Times New Roman" w:cs="Times New Roman"/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8B7B3E" w:rsidRPr="003F61D5" w:rsidRDefault="00F00AAA" w:rsidP="00F00AAA">
      <w:pPr>
        <w:tabs>
          <w:tab w:val="num" w:pos="709"/>
        </w:tabs>
        <w:spacing w:after="0" w:line="240" w:lineRule="auto"/>
        <w:contextualSpacing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F00AAA">
        <w:rPr>
          <w:rFonts w:ascii="Times New Roman" w:hAnsi="Times New Roman" w:cs="Times New Roman"/>
          <w:noProof/>
          <w:sz w:val="28"/>
          <w:szCs w:val="28"/>
        </w:rPr>
        <w:t>Основания для отказа в предоставлении Услуги приведены в разделе III Административного регламента в описании вариантов предоставления Услуги.</w:t>
      </w:r>
      <w:r w:rsidR="00512B02">
        <w:rPr>
          <w:b/>
          <w:bCs/>
          <w:sz w:val="28"/>
          <w:szCs w:val="28"/>
        </w:rPr>
        <w:t xml:space="preserve"> </w:t>
      </w:r>
    </w:p>
    <w:p w:rsidR="00AC43F5" w:rsidRPr="00B94595" w:rsidRDefault="00512B02" w:rsidP="00512B02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C43F5" w:rsidRPr="00B945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Размер платы, взимаемой с заявителя </w:t>
      </w:r>
      <w:r w:rsidRPr="00B945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</w:t>
      </w:r>
      <w:r w:rsidR="00AC43F5" w:rsidRPr="00B94595">
        <w:rPr>
          <w:rFonts w:ascii="Times New Roman" w:hAnsi="Times New Roman" w:cs="Times New Roman"/>
          <w:b/>
          <w:bCs/>
          <w:i/>
          <w:sz w:val="28"/>
          <w:szCs w:val="28"/>
        </w:rPr>
        <w:t>ри предоставлении Услуги, и способы ее взимания</w:t>
      </w:r>
      <w:r w:rsidRPr="00B9459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AC43F5" w:rsidRPr="00B94595" w:rsidRDefault="00AC43F5" w:rsidP="00512B02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595">
        <w:rPr>
          <w:rFonts w:ascii="Times New Roman" w:hAnsi="Times New Roman" w:cs="Times New Roman"/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B94595">
        <w:rPr>
          <w:rFonts w:ascii="Times New Roman" w:hAnsi="Times New Roman" w:cs="Times New Roman"/>
          <w:sz w:val="28"/>
          <w:szCs w:val="28"/>
        </w:rPr>
        <w:t>.</w:t>
      </w:r>
    </w:p>
    <w:p w:rsidR="006B77D1" w:rsidRPr="00572698" w:rsidRDefault="006B77D1" w:rsidP="00AC43F5">
      <w:pPr>
        <w:pStyle w:val="a6"/>
        <w:ind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62E" w:rsidRPr="00B13345" w:rsidRDefault="008E462E" w:rsidP="00B1334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45">
        <w:rPr>
          <w:rFonts w:ascii="Times New Roman" w:hAnsi="Times New Roman" w:cs="Times New Roman"/>
          <w:b/>
          <w:sz w:val="28"/>
          <w:szCs w:val="28"/>
        </w:rPr>
        <w:t>5. Оценка расходов местного бюджета</w:t>
      </w:r>
    </w:p>
    <w:p w:rsidR="006B77D1" w:rsidRPr="006B77D1" w:rsidRDefault="00A87AEA" w:rsidP="00B13345">
      <w:pPr>
        <w:tabs>
          <w:tab w:val="left" w:pos="567"/>
        </w:tabs>
        <w:spacing w:after="0"/>
        <w:ind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0FF6">
        <w:rPr>
          <w:rFonts w:ascii="Times New Roman" w:hAnsi="Times New Roman" w:cs="Times New Roman"/>
          <w:sz w:val="28"/>
          <w:szCs w:val="28"/>
        </w:rPr>
        <w:t>а реализацию данного Проекта финансировани</w:t>
      </w:r>
      <w:r w:rsidR="0058327F">
        <w:rPr>
          <w:rFonts w:ascii="Times New Roman" w:hAnsi="Times New Roman" w:cs="Times New Roman"/>
          <w:sz w:val="28"/>
          <w:szCs w:val="28"/>
        </w:rPr>
        <w:t xml:space="preserve">е из районного бюджета Большеболдинского муниципального </w:t>
      </w:r>
      <w:r w:rsidR="00E0743F">
        <w:rPr>
          <w:rFonts w:ascii="Times New Roman" w:hAnsi="Times New Roman" w:cs="Times New Roman"/>
          <w:sz w:val="28"/>
          <w:szCs w:val="28"/>
        </w:rPr>
        <w:t>округа</w:t>
      </w:r>
      <w:r w:rsidRPr="00160FF6">
        <w:rPr>
          <w:rFonts w:ascii="Times New Roman" w:hAnsi="Times New Roman" w:cs="Times New Roman"/>
          <w:sz w:val="28"/>
          <w:szCs w:val="28"/>
        </w:rPr>
        <w:t xml:space="preserve"> не </w:t>
      </w:r>
      <w:r w:rsidR="0058327F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345" w:rsidRDefault="00B13345" w:rsidP="00B133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i/>
          <w:sz w:val="24"/>
          <w:szCs w:val="24"/>
        </w:rPr>
      </w:pPr>
    </w:p>
    <w:p w:rsidR="00B13345" w:rsidRPr="00B13345" w:rsidRDefault="00B13345" w:rsidP="00B133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3345">
        <w:rPr>
          <w:rFonts w:ascii="Times New Roman" w:hAnsi="Times New Roman" w:cs="Times New Roman"/>
          <w:b/>
          <w:sz w:val="28"/>
          <w:szCs w:val="28"/>
        </w:rPr>
        <w:t xml:space="preserve">6. Описание обязанностей, которые предполагается возложить </w:t>
      </w:r>
    </w:p>
    <w:p w:rsidR="00B13345" w:rsidRPr="00B13345" w:rsidRDefault="00B13345" w:rsidP="00B133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45">
        <w:rPr>
          <w:rFonts w:ascii="Times New Roman" w:hAnsi="Times New Roman" w:cs="Times New Roman"/>
          <w:b/>
          <w:sz w:val="28"/>
          <w:szCs w:val="28"/>
        </w:rPr>
        <w:t>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</w:t>
      </w:r>
    </w:p>
    <w:p w:rsidR="006B77D1" w:rsidRPr="00B94595" w:rsidRDefault="00B13345" w:rsidP="00B13345">
      <w:pPr>
        <w:tabs>
          <w:tab w:val="left" w:pos="567"/>
        </w:tabs>
        <w:spacing w:after="0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94595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Обязанности для субъектов предпринимательской деятельности </w:t>
      </w:r>
      <w:r w:rsidR="00DD7428">
        <w:rPr>
          <w:rFonts w:ascii="Times New Roman" w:eastAsia="Courier New" w:hAnsi="Times New Roman" w:cs="Times New Roman"/>
          <w:sz w:val="28"/>
          <w:szCs w:val="28"/>
          <w:lang w:bidi="ru-RU"/>
        </w:rPr>
        <w:t>заключаются в предоставлении необходимых документов</w:t>
      </w:r>
      <w:r w:rsidRPr="00B94595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DD7428" w:rsidRDefault="00DD7428" w:rsidP="00B13345">
      <w:pPr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B13345" w:rsidRDefault="00B13345" w:rsidP="00B13345">
      <w:pPr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ОРВ данного правового акта даст возможность обеспечения учета мнений заинтересованных представителей социальных групп и установление баланса интересов на с</w:t>
      </w:r>
      <w:r w:rsidR="00360ED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адии подготовки проекта.</w:t>
      </w:r>
    </w:p>
    <w:p w:rsidR="00652252" w:rsidRDefault="00652252" w:rsidP="00B13345">
      <w:pPr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4E7344" w:rsidRDefault="004E7344" w:rsidP="00160FF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Зам. главы администрации,</w:t>
      </w:r>
    </w:p>
    <w:p w:rsidR="00160FF6" w:rsidRDefault="004E7344" w:rsidP="00004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Председатель КУМИ                                  </w:t>
      </w:r>
      <w:r w:rsidR="00160FF6" w:rsidRPr="00160FF6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6522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0FF6" w:rsidRPr="00160FF6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160FF6" w:rsidRPr="00160FF6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И.Н. Мухреев</w:t>
      </w:r>
    </w:p>
    <w:sectPr w:rsidR="00160FF6" w:rsidSect="00691D2C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50" w:rsidRDefault="00327D50" w:rsidP="00AC43F5">
      <w:pPr>
        <w:spacing w:after="0" w:line="240" w:lineRule="auto"/>
      </w:pPr>
      <w:r>
        <w:separator/>
      </w:r>
    </w:p>
  </w:endnote>
  <w:endnote w:type="continuationSeparator" w:id="0">
    <w:p w:rsidR="00327D50" w:rsidRDefault="00327D50" w:rsidP="00AC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50" w:rsidRDefault="00327D50" w:rsidP="00AC43F5">
      <w:pPr>
        <w:spacing w:after="0" w:line="240" w:lineRule="auto"/>
      </w:pPr>
      <w:r>
        <w:separator/>
      </w:r>
    </w:p>
  </w:footnote>
  <w:footnote w:type="continuationSeparator" w:id="0">
    <w:p w:rsidR="00327D50" w:rsidRDefault="00327D50" w:rsidP="00AC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1135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F4"/>
    <w:rsid w:val="00004DC8"/>
    <w:rsid w:val="000E5AB1"/>
    <w:rsid w:val="000F3B80"/>
    <w:rsid w:val="00134011"/>
    <w:rsid w:val="00160FF6"/>
    <w:rsid w:val="001D423F"/>
    <w:rsid w:val="001D4538"/>
    <w:rsid w:val="001E41CC"/>
    <w:rsid w:val="00274D5F"/>
    <w:rsid w:val="002B7353"/>
    <w:rsid w:val="002E0A56"/>
    <w:rsid w:val="00327D50"/>
    <w:rsid w:val="00360ED2"/>
    <w:rsid w:val="00376AC5"/>
    <w:rsid w:val="003779FE"/>
    <w:rsid w:val="00395CF3"/>
    <w:rsid w:val="003A3BE5"/>
    <w:rsid w:val="003C7DCF"/>
    <w:rsid w:val="003E0AA8"/>
    <w:rsid w:val="003E1623"/>
    <w:rsid w:val="004E598D"/>
    <w:rsid w:val="004E7344"/>
    <w:rsid w:val="004F4A3D"/>
    <w:rsid w:val="00512B02"/>
    <w:rsid w:val="005559D7"/>
    <w:rsid w:val="00572698"/>
    <w:rsid w:val="005730F2"/>
    <w:rsid w:val="00580C2C"/>
    <w:rsid w:val="0058327F"/>
    <w:rsid w:val="005A7A31"/>
    <w:rsid w:val="00607691"/>
    <w:rsid w:val="00652252"/>
    <w:rsid w:val="0066682E"/>
    <w:rsid w:val="00691D2C"/>
    <w:rsid w:val="006B77D1"/>
    <w:rsid w:val="006E6BD6"/>
    <w:rsid w:val="006F4B51"/>
    <w:rsid w:val="007042E5"/>
    <w:rsid w:val="00825A80"/>
    <w:rsid w:val="00853459"/>
    <w:rsid w:val="008777F5"/>
    <w:rsid w:val="008B7B3E"/>
    <w:rsid w:val="008C2A7A"/>
    <w:rsid w:val="008E462E"/>
    <w:rsid w:val="00936E2F"/>
    <w:rsid w:val="00963715"/>
    <w:rsid w:val="009E2E85"/>
    <w:rsid w:val="009E5352"/>
    <w:rsid w:val="00A137F4"/>
    <w:rsid w:val="00A20374"/>
    <w:rsid w:val="00A22669"/>
    <w:rsid w:val="00A674DE"/>
    <w:rsid w:val="00A87AEA"/>
    <w:rsid w:val="00AC43F5"/>
    <w:rsid w:val="00B13345"/>
    <w:rsid w:val="00B15C21"/>
    <w:rsid w:val="00B94595"/>
    <w:rsid w:val="00C038DD"/>
    <w:rsid w:val="00CC36C8"/>
    <w:rsid w:val="00D34E8E"/>
    <w:rsid w:val="00DD7428"/>
    <w:rsid w:val="00DE62AB"/>
    <w:rsid w:val="00E0743F"/>
    <w:rsid w:val="00E2004C"/>
    <w:rsid w:val="00EE724B"/>
    <w:rsid w:val="00F00AAA"/>
    <w:rsid w:val="00F97C28"/>
    <w:rsid w:val="00FC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EB1"/>
  <w15:docId w15:val="{29C67D44-9E39-4350-B416-F8F32FD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F4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"/>
    <w:rsid w:val="00A2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D34E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34E8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uiPriority w:val="99"/>
    <w:unhideWhenUsed/>
    <w:rsid w:val="00AC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C43F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AC43F5"/>
    <w:rPr>
      <w:vertAlign w:val="superscript"/>
    </w:rPr>
  </w:style>
  <w:style w:type="character" w:customStyle="1" w:styleId="2">
    <w:name w:val="Основной текст (2)_"/>
    <w:basedOn w:val="a0"/>
    <w:link w:val="20"/>
    <w:rsid w:val="00AC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3F5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B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Econ1</cp:lastModifiedBy>
  <cp:revision>24</cp:revision>
  <cp:lastPrinted>2021-09-15T08:41:00Z</cp:lastPrinted>
  <dcterms:created xsi:type="dcterms:W3CDTF">2017-04-04T13:09:00Z</dcterms:created>
  <dcterms:modified xsi:type="dcterms:W3CDTF">2025-08-28T14:45:00Z</dcterms:modified>
</cp:coreProperties>
</file>